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01AA" w:rsidRDefault="00F301AA" w:rsidP="008E12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F0C30" w:rsidRPr="00867F7C" w:rsidRDefault="002F0C30" w:rsidP="008E1295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7F7C">
        <w:rPr>
          <w:rFonts w:ascii="Times New Roman" w:hAnsi="Times New Roman" w:cs="Times New Roman"/>
          <w:b/>
          <w:sz w:val="24"/>
          <w:szCs w:val="24"/>
        </w:rPr>
        <w:t xml:space="preserve">Перечень образовательных </w:t>
      </w:r>
      <w:r>
        <w:rPr>
          <w:rFonts w:ascii="Times New Roman" w:hAnsi="Times New Roman" w:cs="Times New Roman"/>
          <w:b/>
          <w:sz w:val="24"/>
          <w:szCs w:val="24"/>
        </w:rPr>
        <w:t>организаций</w:t>
      </w:r>
      <w:r w:rsidRPr="00867F7C">
        <w:rPr>
          <w:rFonts w:ascii="Times New Roman" w:hAnsi="Times New Roman" w:cs="Times New Roman"/>
          <w:b/>
          <w:sz w:val="24"/>
          <w:szCs w:val="24"/>
        </w:rPr>
        <w:t xml:space="preserve"> города Красноярска, имеющих статус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C13076">
        <w:rPr>
          <w:rFonts w:ascii="Times New Roman" w:hAnsi="Times New Roman" w:cs="Times New Roman"/>
          <w:b/>
          <w:sz w:val="24"/>
          <w:szCs w:val="24"/>
        </w:rPr>
        <w:t xml:space="preserve">региональной базовой площадки </w:t>
      </w:r>
      <w:proofErr w:type="spellStart"/>
      <w:r w:rsidR="00C13076">
        <w:rPr>
          <w:rFonts w:ascii="Times New Roman" w:hAnsi="Times New Roman" w:cs="Times New Roman"/>
          <w:b/>
          <w:sz w:val="24"/>
          <w:szCs w:val="24"/>
        </w:rPr>
        <w:t>разработческого</w:t>
      </w:r>
      <w:proofErr w:type="spellEnd"/>
      <w:r w:rsidR="00C13076">
        <w:rPr>
          <w:rFonts w:ascii="Times New Roman" w:hAnsi="Times New Roman" w:cs="Times New Roman"/>
          <w:b/>
          <w:sz w:val="24"/>
          <w:szCs w:val="24"/>
        </w:rPr>
        <w:t xml:space="preserve">, инновационного, </w:t>
      </w:r>
      <w:proofErr w:type="spellStart"/>
      <w:r w:rsidR="00C13076">
        <w:rPr>
          <w:rFonts w:ascii="Times New Roman" w:hAnsi="Times New Roman" w:cs="Times New Roman"/>
          <w:b/>
          <w:sz w:val="24"/>
          <w:szCs w:val="24"/>
        </w:rPr>
        <w:t>стажировочного</w:t>
      </w:r>
      <w:proofErr w:type="spellEnd"/>
      <w:r w:rsidR="00C13076">
        <w:rPr>
          <w:rFonts w:ascii="Times New Roman" w:hAnsi="Times New Roman" w:cs="Times New Roman"/>
          <w:b/>
          <w:sz w:val="24"/>
          <w:szCs w:val="24"/>
        </w:rPr>
        <w:t>, опорного, экспериментального типов</w:t>
      </w:r>
    </w:p>
    <w:p w:rsidR="002F0C30" w:rsidRDefault="002F0C30" w:rsidP="00FF11D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Советский</w:t>
      </w:r>
      <w:r w:rsidRPr="004C3546">
        <w:rPr>
          <w:rFonts w:ascii="Times New Roman" w:hAnsi="Times New Roman" w:cs="Times New Roman"/>
          <w:b/>
          <w:sz w:val="24"/>
          <w:szCs w:val="24"/>
        </w:rPr>
        <w:t xml:space="preserve"> район</w:t>
      </w:r>
    </w:p>
    <w:tbl>
      <w:tblPr>
        <w:tblStyle w:val="a5"/>
        <w:tblW w:w="1563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62"/>
        <w:gridCol w:w="2126"/>
        <w:gridCol w:w="2977"/>
        <w:gridCol w:w="2127"/>
        <w:gridCol w:w="3515"/>
        <w:gridCol w:w="2551"/>
        <w:gridCol w:w="1777"/>
      </w:tblGrid>
      <w:tr w:rsidR="002F0C30" w:rsidRPr="00E745BA" w:rsidTr="006E305C">
        <w:tc>
          <w:tcPr>
            <w:tcW w:w="562" w:type="dxa"/>
            <w:shd w:val="clear" w:color="auto" w:fill="FFFFFF" w:themeFill="background1"/>
            <w:vAlign w:val="center"/>
          </w:tcPr>
          <w:p w:rsidR="002F0C30" w:rsidRPr="00BF5FB7" w:rsidRDefault="00DD2BA8" w:rsidP="00BF5FB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2F0C30" w:rsidRPr="00E745BA" w:rsidRDefault="002F0C30" w:rsidP="000D38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7" w:type="dxa"/>
            <w:shd w:val="clear" w:color="auto" w:fill="FFFFFF" w:themeFill="background1"/>
            <w:vAlign w:val="center"/>
          </w:tcPr>
          <w:p w:rsidR="002F0C30" w:rsidRPr="00E745BA" w:rsidRDefault="002F0C30" w:rsidP="000D38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b/>
                <w:sz w:val="24"/>
                <w:szCs w:val="24"/>
              </w:rPr>
              <w:t>Тема площадки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2F0C30" w:rsidRPr="00E745BA" w:rsidRDefault="002F0C30" w:rsidP="000D38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b/>
                <w:sz w:val="24"/>
                <w:szCs w:val="24"/>
              </w:rPr>
              <w:t>Уровень, статус</w:t>
            </w:r>
          </w:p>
        </w:tc>
        <w:tc>
          <w:tcPr>
            <w:tcW w:w="3515" w:type="dxa"/>
            <w:shd w:val="clear" w:color="auto" w:fill="FFFFFF" w:themeFill="background1"/>
            <w:vAlign w:val="center"/>
          </w:tcPr>
          <w:p w:rsidR="002F0C30" w:rsidRPr="00E745BA" w:rsidRDefault="002F0C30" w:rsidP="000D38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2F0C30" w:rsidRPr="00E745BA" w:rsidRDefault="002F0C30" w:rsidP="000D38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периодичность отчёта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:rsidR="002F0C30" w:rsidRPr="00E745BA" w:rsidRDefault="002F0C30" w:rsidP="000D381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745BA">
              <w:rPr>
                <w:rFonts w:ascii="Times New Roman" w:hAnsi="Times New Roman" w:cs="Times New Roman"/>
                <w:b/>
                <w:sz w:val="24"/>
                <w:szCs w:val="24"/>
              </w:rPr>
              <w:t>Срок действия</w:t>
            </w:r>
          </w:p>
        </w:tc>
      </w:tr>
      <w:tr w:rsidR="00377527" w:rsidRPr="00E745BA" w:rsidTr="006E305C">
        <w:tc>
          <w:tcPr>
            <w:tcW w:w="562" w:type="dxa"/>
            <w:shd w:val="clear" w:color="auto" w:fill="DEEAF6" w:themeFill="accent1" w:themeFillTint="33"/>
          </w:tcPr>
          <w:p w:rsidR="00377527" w:rsidRDefault="00377527" w:rsidP="0037752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EEAF6" w:themeFill="accent1" w:themeFillTint="33"/>
          </w:tcPr>
          <w:p w:rsidR="00377527" w:rsidRPr="00D44434" w:rsidRDefault="00377527" w:rsidP="00377527">
            <w:r w:rsidRPr="00D44434">
              <w:rPr>
                <w:rFonts w:ascii="Times New Roman" w:hAnsi="Times New Roman" w:cs="Times New Roman"/>
                <w:sz w:val="24"/>
                <w:szCs w:val="24"/>
              </w:rPr>
              <w:t>МАОУ СШ № 151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377527" w:rsidRPr="00D44434" w:rsidRDefault="00377527" w:rsidP="003775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инновационных технологий обучения по дисциплинам естественно-научного направления (биология, физика, химия) в рамках программы развития КГПУ </w:t>
            </w:r>
          </w:p>
        </w:tc>
        <w:tc>
          <w:tcPr>
            <w:tcW w:w="2127" w:type="dxa"/>
            <w:shd w:val="clear" w:color="auto" w:fill="DEEAF6" w:themeFill="accent1" w:themeFillTint="33"/>
          </w:tcPr>
          <w:p w:rsidR="00377527" w:rsidRPr="00D44434" w:rsidRDefault="00377527" w:rsidP="003775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434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инновационная</w:t>
            </w:r>
            <w:r w:rsidRPr="00D444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15" w:type="dxa"/>
            <w:shd w:val="clear" w:color="auto" w:fill="DEEAF6" w:themeFill="accent1" w:themeFillTint="33"/>
          </w:tcPr>
          <w:p w:rsidR="00377527" w:rsidRPr="00D44434" w:rsidRDefault="00FF11D3" w:rsidP="003775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77527" w:rsidRPr="00EC21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Соглашение о сотрудничестве КГПУ им. В.П. Астафьева</w:t>
              </w:r>
              <w:r w:rsidR="00377527" w:rsidRPr="00EC2143">
                <w:rPr>
                  <w:rStyle w:val="a4"/>
                </w:rPr>
                <w:t xml:space="preserve"> </w:t>
              </w:r>
              <w:r w:rsidR="00377527" w:rsidRPr="00EC214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от 02.04.201</w:t>
              </w:r>
            </w:hyperlink>
            <w:r w:rsidR="00377527" w:rsidRPr="00C1550C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4</w:t>
            </w:r>
            <w:r w:rsidR="00377527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51" w:type="dxa"/>
            <w:shd w:val="clear" w:color="auto" w:fill="DEEAF6" w:themeFill="accent1" w:themeFillTint="33"/>
          </w:tcPr>
          <w:p w:rsidR="00377527" w:rsidRPr="00D44434" w:rsidRDefault="00377527" w:rsidP="003775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434">
              <w:rPr>
                <w:rFonts w:ascii="Times New Roman" w:hAnsi="Times New Roman" w:cs="Times New Roman"/>
                <w:sz w:val="24"/>
                <w:szCs w:val="24"/>
              </w:rPr>
              <w:t>По графику КГПУ им.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44434">
              <w:rPr>
                <w:rFonts w:ascii="Times New Roman" w:hAnsi="Times New Roman" w:cs="Times New Roman"/>
                <w:sz w:val="24"/>
                <w:szCs w:val="24"/>
              </w:rPr>
              <w:t>В.П.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D44434">
              <w:rPr>
                <w:rFonts w:ascii="Times New Roman" w:hAnsi="Times New Roman" w:cs="Times New Roman"/>
                <w:sz w:val="24"/>
                <w:szCs w:val="24"/>
              </w:rPr>
              <w:t xml:space="preserve">Астафьева </w:t>
            </w:r>
          </w:p>
        </w:tc>
        <w:tc>
          <w:tcPr>
            <w:tcW w:w="1777" w:type="dxa"/>
            <w:shd w:val="clear" w:color="auto" w:fill="DEEAF6" w:themeFill="accent1" w:themeFillTint="33"/>
          </w:tcPr>
          <w:p w:rsidR="00377527" w:rsidRPr="00D44434" w:rsidRDefault="00377527" w:rsidP="003775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44434">
              <w:rPr>
                <w:rFonts w:ascii="Times New Roman" w:hAnsi="Times New Roman" w:cs="Times New Roman"/>
                <w:sz w:val="24"/>
                <w:szCs w:val="24"/>
              </w:rPr>
              <w:t xml:space="preserve">На 5 лет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44434">
              <w:rPr>
                <w:rFonts w:ascii="Times New Roman" w:hAnsi="Times New Roman" w:cs="Times New Roman"/>
                <w:sz w:val="24"/>
                <w:szCs w:val="24"/>
              </w:rPr>
              <w:t>до 02.04.2019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далее на 3 года</w:t>
            </w:r>
          </w:p>
        </w:tc>
      </w:tr>
      <w:tr w:rsidR="00377527" w:rsidRPr="00E745BA" w:rsidTr="004D35E6">
        <w:tc>
          <w:tcPr>
            <w:tcW w:w="562" w:type="dxa"/>
            <w:shd w:val="clear" w:color="auto" w:fill="FBE4D5" w:themeFill="accent2" w:themeFillTint="33"/>
          </w:tcPr>
          <w:p w:rsidR="00377527" w:rsidRPr="00D269CA" w:rsidRDefault="00377527" w:rsidP="00377527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BE4D5" w:themeFill="accent2" w:themeFillTint="33"/>
          </w:tcPr>
          <w:p w:rsidR="00377527" w:rsidRPr="00D269CA" w:rsidRDefault="00377527" w:rsidP="0037752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69CA">
              <w:rPr>
                <w:rFonts w:ascii="Times New Roman" w:hAnsi="Times New Roman" w:cs="Times New Roman"/>
                <w:sz w:val="24"/>
                <w:szCs w:val="24"/>
              </w:rPr>
              <w:t>МБОУ ДО «Центр творчества и развития №1»</w:t>
            </w:r>
          </w:p>
        </w:tc>
        <w:tc>
          <w:tcPr>
            <w:tcW w:w="2977" w:type="dxa"/>
            <w:shd w:val="clear" w:color="auto" w:fill="FBE4D5" w:themeFill="accent2" w:themeFillTint="33"/>
          </w:tcPr>
          <w:p w:rsidR="00377527" w:rsidRPr="00D269CA" w:rsidRDefault="00377527" w:rsidP="003775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69CA">
              <w:rPr>
                <w:rFonts w:ascii="Times New Roman" w:hAnsi="Times New Roman" w:cs="Times New Roman"/>
                <w:sz w:val="24"/>
                <w:szCs w:val="24"/>
              </w:rPr>
              <w:t>Творческая матрица развития</w:t>
            </w:r>
          </w:p>
        </w:tc>
        <w:tc>
          <w:tcPr>
            <w:tcW w:w="2127" w:type="dxa"/>
            <w:shd w:val="clear" w:color="auto" w:fill="FBE4D5" w:themeFill="accent2" w:themeFillTint="33"/>
          </w:tcPr>
          <w:p w:rsidR="00377527" w:rsidRPr="00D269CA" w:rsidRDefault="00377527" w:rsidP="0037752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269CA">
              <w:rPr>
                <w:rFonts w:ascii="Times New Roman" w:hAnsi="Times New Roman" w:cs="Times New Roman"/>
                <w:sz w:val="24"/>
                <w:szCs w:val="24"/>
              </w:rPr>
              <w:t>Региональный, инновационная</w:t>
            </w:r>
          </w:p>
        </w:tc>
        <w:tc>
          <w:tcPr>
            <w:tcW w:w="3515" w:type="dxa"/>
            <w:shd w:val="clear" w:color="auto" w:fill="FBE4D5" w:themeFill="accent2" w:themeFillTint="33"/>
          </w:tcPr>
          <w:p w:rsidR="00377527" w:rsidRPr="00D269CA" w:rsidRDefault="00377527" w:rsidP="00377527">
            <w:pPr>
              <w:pStyle w:val="a3"/>
              <w:rPr>
                <w:u w:val="single"/>
              </w:rPr>
            </w:pPr>
            <w:r w:rsidRPr="00D269CA">
              <w:rPr>
                <w:rFonts w:ascii="Times New Roman" w:hAnsi="Times New Roman" w:cs="Times New Roman"/>
                <w:color w:val="5B9BD5" w:themeColor="accent1"/>
                <w:sz w:val="24"/>
                <w:szCs w:val="24"/>
                <w:u w:val="single"/>
              </w:rPr>
              <w:t>Приказ МОКК № 78</w:t>
            </w:r>
            <w:r w:rsidRPr="00D269CA">
              <w:rPr>
                <w:rStyle w:val="a4"/>
                <w:rFonts w:ascii="Times New Roman" w:hAnsi="Times New Roman" w:cs="Times New Roman"/>
                <w:color w:val="5B9BD5" w:themeColor="accent1"/>
                <w:sz w:val="24"/>
                <w:szCs w:val="24"/>
              </w:rPr>
              <w:t>-11-05 от 02.03.2020г.</w:t>
            </w:r>
          </w:p>
        </w:tc>
        <w:tc>
          <w:tcPr>
            <w:tcW w:w="2551" w:type="dxa"/>
            <w:shd w:val="clear" w:color="auto" w:fill="FBE4D5" w:themeFill="accent2" w:themeFillTint="33"/>
          </w:tcPr>
          <w:p w:rsidR="00377527" w:rsidRPr="00D269CA" w:rsidRDefault="00377527" w:rsidP="00377527">
            <w:pPr>
              <w:pStyle w:val="a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269CA"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777" w:type="dxa"/>
            <w:shd w:val="clear" w:color="auto" w:fill="FBE4D5" w:themeFill="accent2" w:themeFillTint="33"/>
          </w:tcPr>
          <w:p w:rsidR="00377527" w:rsidRPr="00D269CA" w:rsidRDefault="00377527" w:rsidP="00377527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2F0C30" w:rsidRDefault="002F0C30"/>
    <w:sectPr w:rsidR="002F0C30" w:rsidSect="002F0C3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343E5"/>
    <w:multiLevelType w:val="hybridMultilevel"/>
    <w:tmpl w:val="CFCA2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4F40F8"/>
    <w:multiLevelType w:val="hybridMultilevel"/>
    <w:tmpl w:val="32265A1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467150"/>
    <w:multiLevelType w:val="hybridMultilevel"/>
    <w:tmpl w:val="C360AD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D44"/>
    <w:rsid w:val="00017BE9"/>
    <w:rsid w:val="000200C3"/>
    <w:rsid w:val="00034921"/>
    <w:rsid w:val="00042AA9"/>
    <w:rsid w:val="0005677A"/>
    <w:rsid w:val="0007157A"/>
    <w:rsid w:val="00092950"/>
    <w:rsid w:val="00097361"/>
    <w:rsid w:val="000A3F66"/>
    <w:rsid w:val="000B1BCD"/>
    <w:rsid w:val="000C7907"/>
    <w:rsid w:val="000D381C"/>
    <w:rsid w:val="000E67C5"/>
    <w:rsid w:val="000F023E"/>
    <w:rsid w:val="00114D67"/>
    <w:rsid w:val="0013465B"/>
    <w:rsid w:val="001400D9"/>
    <w:rsid w:val="00141586"/>
    <w:rsid w:val="001424BC"/>
    <w:rsid w:val="00151A7E"/>
    <w:rsid w:val="00156066"/>
    <w:rsid w:val="00163425"/>
    <w:rsid w:val="001653A1"/>
    <w:rsid w:val="001655DF"/>
    <w:rsid w:val="0018045A"/>
    <w:rsid w:val="001834FB"/>
    <w:rsid w:val="00191BA9"/>
    <w:rsid w:val="001A5F2D"/>
    <w:rsid w:val="001A755E"/>
    <w:rsid w:val="001B53DE"/>
    <w:rsid w:val="001D6AE1"/>
    <w:rsid w:val="001E0FBF"/>
    <w:rsid w:val="001E3CDD"/>
    <w:rsid w:val="0023340D"/>
    <w:rsid w:val="00234DE3"/>
    <w:rsid w:val="00241635"/>
    <w:rsid w:val="002455FC"/>
    <w:rsid w:val="0025576C"/>
    <w:rsid w:val="00260CCD"/>
    <w:rsid w:val="002A376B"/>
    <w:rsid w:val="002B56B8"/>
    <w:rsid w:val="002B778B"/>
    <w:rsid w:val="002E11AD"/>
    <w:rsid w:val="002F0C30"/>
    <w:rsid w:val="002F2673"/>
    <w:rsid w:val="002F30A1"/>
    <w:rsid w:val="002F5350"/>
    <w:rsid w:val="00303F6C"/>
    <w:rsid w:val="003076FB"/>
    <w:rsid w:val="00315A65"/>
    <w:rsid w:val="00317F5E"/>
    <w:rsid w:val="003371F9"/>
    <w:rsid w:val="00337E5A"/>
    <w:rsid w:val="003644B4"/>
    <w:rsid w:val="00365AA4"/>
    <w:rsid w:val="0036606D"/>
    <w:rsid w:val="00377527"/>
    <w:rsid w:val="003807EC"/>
    <w:rsid w:val="00381AE5"/>
    <w:rsid w:val="00394893"/>
    <w:rsid w:val="003A2EF1"/>
    <w:rsid w:val="003B24D6"/>
    <w:rsid w:val="003D7690"/>
    <w:rsid w:val="003F264A"/>
    <w:rsid w:val="004230E4"/>
    <w:rsid w:val="004250EC"/>
    <w:rsid w:val="00433A7B"/>
    <w:rsid w:val="0043698C"/>
    <w:rsid w:val="0044521A"/>
    <w:rsid w:val="004468E2"/>
    <w:rsid w:val="00453BEE"/>
    <w:rsid w:val="004958CC"/>
    <w:rsid w:val="00497C62"/>
    <w:rsid w:val="004A1E47"/>
    <w:rsid w:val="004B07E3"/>
    <w:rsid w:val="004D35E6"/>
    <w:rsid w:val="004D38AE"/>
    <w:rsid w:val="004E0A9C"/>
    <w:rsid w:val="004E3A9B"/>
    <w:rsid w:val="004E6940"/>
    <w:rsid w:val="004E696D"/>
    <w:rsid w:val="004F4D32"/>
    <w:rsid w:val="005135FB"/>
    <w:rsid w:val="0052793B"/>
    <w:rsid w:val="00536255"/>
    <w:rsid w:val="00545CD0"/>
    <w:rsid w:val="00552D67"/>
    <w:rsid w:val="00552F83"/>
    <w:rsid w:val="00555408"/>
    <w:rsid w:val="00556043"/>
    <w:rsid w:val="00556E00"/>
    <w:rsid w:val="00565A45"/>
    <w:rsid w:val="005A7BAD"/>
    <w:rsid w:val="005B28B7"/>
    <w:rsid w:val="005E55BD"/>
    <w:rsid w:val="005F5594"/>
    <w:rsid w:val="00607C2B"/>
    <w:rsid w:val="00636067"/>
    <w:rsid w:val="0065354E"/>
    <w:rsid w:val="00656915"/>
    <w:rsid w:val="0068052C"/>
    <w:rsid w:val="006A5A0F"/>
    <w:rsid w:val="006C4D95"/>
    <w:rsid w:val="006D2173"/>
    <w:rsid w:val="006E305C"/>
    <w:rsid w:val="006E673A"/>
    <w:rsid w:val="006F1197"/>
    <w:rsid w:val="0071472D"/>
    <w:rsid w:val="00716BD4"/>
    <w:rsid w:val="00733821"/>
    <w:rsid w:val="00734025"/>
    <w:rsid w:val="00734C5B"/>
    <w:rsid w:val="00743CB8"/>
    <w:rsid w:val="007519B9"/>
    <w:rsid w:val="0075408D"/>
    <w:rsid w:val="00776A00"/>
    <w:rsid w:val="00785A51"/>
    <w:rsid w:val="00797DA4"/>
    <w:rsid w:val="007C377C"/>
    <w:rsid w:val="007C6AE4"/>
    <w:rsid w:val="007F7A80"/>
    <w:rsid w:val="00836711"/>
    <w:rsid w:val="008448C8"/>
    <w:rsid w:val="00852C7F"/>
    <w:rsid w:val="0086054F"/>
    <w:rsid w:val="00874626"/>
    <w:rsid w:val="00892AB3"/>
    <w:rsid w:val="008B3882"/>
    <w:rsid w:val="008D26FF"/>
    <w:rsid w:val="008E1295"/>
    <w:rsid w:val="008E5303"/>
    <w:rsid w:val="008E7467"/>
    <w:rsid w:val="009072D6"/>
    <w:rsid w:val="00914477"/>
    <w:rsid w:val="00920FF7"/>
    <w:rsid w:val="00931C47"/>
    <w:rsid w:val="00943318"/>
    <w:rsid w:val="00964EA1"/>
    <w:rsid w:val="00983A77"/>
    <w:rsid w:val="009A1065"/>
    <w:rsid w:val="009B185E"/>
    <w:rsid w:val="009E11DF"/>
    <w:rsid w:val="009E1E57"/>
    <w:rsid w:val="009F39D5"/>
    <w:rsid w:val="00A07EBE"/>
    <w:rsid w:val="00A11A36"/>
    <w:rsid w:val="00A125F8"/>
    <w:rsid w:val="00A22C2A"/>
    <w:rsid w:val="00A30AAB"/>
    <w:rsid w:val="00A336C7"/>
    <w:rsid w:val="00A40BA5"/>
    <w:rsid w:val="00A4495A"/>
    <w:rsid w:val="00A84420"/>
    <w:rsid w:val="00A87E0B"/>
    <w:rsid w:val="00AA2565"/>
    <w:rsid w:val="00AB3884"/>
    <w:rsid w:val="00AC395A"/>
    <w:rsid w:val="00B179B3"/>
    <w:rsid w:val="00B61762"/>
    <w:rsid w:val="00BC166E"/>
    <w:rsid w:val="00BC67E6"/>
    <w:rsid w:val="00BE5137"/>
    <w:rsid w:val="00BF5FB7"/>
    <w:rsid w:val="00C12469"/>
    <w:rsid w:val="00C13076"/>
    <w:rsid w:val="00C143C6"/>
    <w:rsid w:val="00C1550C"/>
    <w:rsid w:val="00C61B53"/>
    <w:rsid w:val="00C62D05"/>
    <w:rsid w:val="00CF518C"/>
    <w:rsid w:val="00D22BB6"/>
    <w:rsid w:val="00D24DC7"/>
    <w:rsid w:val="00D269CA"/>
    <w:rsid w:val="00D306D2"/>
    <w:rsid w:val="00D36B97"/>
    <w:rsid w:val="00D44434"/>
    <w:rsid w:val="00D638CA"/>
    <w:rsid w:val="00D7146F"/>
    <w:rsid w:val="00D9619E"/>
    <w:rsid w:val="00D97E22"/>
    <w:rsid w:val="00DA027D"/>
    <w:rsid w:val="00DB75F8"/>
    <w:rsid w:val="00DD04C6"/>
    <w:rsid w:val="00DD2BA8"/>
    <w:rsid w:val="00DE286D"/>
    <w:rsid w:val="00DF4EEC"/>
    <w:rsid w:val="00E21383"/>
    <w:rsid w:val="00E22DAE"/>
    <w:rsid w:val="00E2755C"/>
    <w:rsid w:val="00E31EC0"/>
    <w:rsid w:val="00E5226A"/>
    <w:rsid w:val="00E56954"/>
    <w:rsid w:val="00E711B7"/>
    <w:rsid w:val="00E71F8E"/>
    <w:rsid w:val="00E73D44"/>
    <w:rsid w:val="00E87889"/>
    <w:rsid w:val="00EC14B3"/>
    <w:rsid w:val="00EC1BA6"/>
    <w:rsid w:val="00EC2143"/>
    <w:rsid w:val="00EC3DDF"/>
    <w:rsid w:val="00EC62AC"/>
    <w:rsid w:val="00EC6C82"/>
    <w:rsid w:val="00ED06FD"/>
    <w:rsid w:val="00ED7229"/>
    <w:rsid w:val="00EE754E"/>
    <w:rsid w:val="00F301AA"/>
    <w:rsid w:val="00F35A32"/>
    <w:rsid w:val="00F62EDB"/>
    <w:rsid w:val="00F95A36"/>
    <w:rsid w:val="00F9624E"/>
    <w:rsid w:val="00F96FA9"/>
    <w:rsid w:val="00FA0CF3"/>
    <w:rsid w:val="00FB408A"/>
    <w:rsid w:val="00FD5DBE"/>
    <w:rsid w:val="00FF11D3"/>
    <w:rsid w:val="00FF5BE6"/>
    <w:rsid w:val="00FF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67568D-6205-4FE2-B511-5E92C146B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C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52C7F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52C7F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852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D24DC7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03F6C"/>
    <w:rPr>
      <w:color w:val="808080"/>
      <w:shd w:val="clear" w:color="auto" w:fill="E6E6E6"/>
    </w:rPr>
  </w:style>
  <w:style w:type="paragraph" w:styleId="a7">
    <w:name w:val="List Paragraph"/>
    <w:basedOn w:val="a"/>
    <w:link w:val="a8"/>
    <w:uiPriority w:val="34"/>
    <w:qFormat/>
    <w:rsid w:val="006E673A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FD5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rsid w:val="00C62D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3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teacher\Downloads\&#1054;&#1089;&#1085;&#1086;&#1074;&#1072;&#1085;&#1080;&#1103;%20&#1076;&#1083;&#1103;%20&#1089;&#1090;&#1080;&#1084;&#1091;&#1083;&#1080;&#1088;&#1086;&#1074;&#1072;&#1085;&#1080;&#1103;\&#1057;&#1086;&#1075;&#1083;&#1072;&#1096;&#1077;&#1085;&#1080;&#1077;%20&#1050;&#1043;&#1055;&#1059;%20&#1086;&#1090;%2002.04.2014%20&#1088;&#1072;&#1079;&#1074;&#1080;&#1090;&#1080;&#1077;%20&#1050;&#1043;&#1055;&#1059;%20&#1041;&#1060;&#1061;%20&#1089;&#1096;15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20366-F672-4AB1-B0CD-B470C6D1D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Ольга Ивановна Сацук</cp:lastModifiedBy>
  <cp:revision>95</cp:revision>
  <dcterms:created xsi:type="dcterms:W3CDTF">2017-11-08T05:00:00Z</dcterms:created>
  <dcterms:modified xsi:type="dcterms:W3CDTF">2021-05-08T05:23:00Z</dcterms:modified>
</cp:coreProperties>
</file>