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1B" w:rsidRPr="0047440B" w:rsidRDefault="00EA761B" w:rsidP="00EA761B">
      <w:pPr>
        <w:spacing w:line="192" w:lineRule="auto"/>
        <w:ind w:firstLine="0"/>
        <w:jc w:val="left"/>
        <w:outlineLvl w:val="1"/>
        <w:rPr>
          <w:rFonts w:ascii="Times New Roman" w:hAnsi="Times New Roman" w:cs="Times New Roman"/>
          <w:sz w:val="30"/>
          <w:szCs w:val="30"/>
          <w:lang w:eastAsia="en-US"/>
        </w:rPr>
      </w:pPr>
    </w:p>
    <w:p w:rsidR="00EA761B" w:rsidRPr="0047440B" w:rsidRDefault="00EA761B" w:rsidP="00EA761B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</w:p>
    <w:p w:rsidR="00EA761B" w:rsidRDefault="00EA761B" w:rsidP="00EA761B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</w:p>
    <w:p w:rsidR="00EA761B" w:rsidRPr="0047440B" w:rsidRDefault="00EA761B" w:rsidP="00EA761B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</w:p>
    <w:p w:rsidR="00EA761B" w:rsidRPr="0047440B" w:rsidRDefault="00EA761B" w:rsidP="00EA761B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</w:p>
    <w:p w:rsidR="00EA761B" w:rsidRDefault="00EA761B" w:rsidP="00EA761B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EA761B" w:rsidRPr="00CD536C" w:rsidTr="006F3D7E">
        <w:tc>
          <w:tcPr>
            <w:tcW w:w="4503" w:type="dxa"/>
          </w:tcPr>
          <w:p w:rsidR="00EA761B" w:rsidRPr="00CD536C" w:rsidRDefault="00EA761B" w:rsidP="006F3D7E">
            <w:pPr>
              <w:ind w:firstLine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</w:rPr>
              <w:drawing>
                <wp:inline distT="0" distB="0" distL="0" distR="0">
                  <wp:extent cx="1181100" cy="1533525"/>
                  <wp:effectExtent l="0" t="0" r="0" b="9525"/>
                  <wp:docPr id="1" name="Рисунок 1" descr="x_67f58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_67f58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A761B" w:rsidRPr="00CD536C" w:rsidRDefault="00EA761B" w:rsidP="006F3D7E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53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Информационная карта участника </w:t>
            </w:r>
          </w:p>
          <w:p w:rsidR="00EA761B" w:rsidRPr="00CD536C" w:rsidRDefault="00EA761B" w:rsidP="006F3D7E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53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Профессионального конкурса</w:t>
            </w:r>
          </w:p>
          <w:p w:rsidR="00EA761B" w:rsidRPr="00CD536C" w:rsidRDefault="00EA761B" w:rsidP="006F3D7E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53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«Учитель года Красноярска»</w:t>
            </w:r>
          </w:p>
          <w:p w:rsidR="00EA761B" w:rsidRPr="00CD536C" w:rsidRDefault="00EA761B" w:rsidP="006F3D7E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proofErr w:type="spellStart"/>
            <w:r w:rsidRPr="00CD536C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Сташкевич</w:t>
            </w:r>
            <w:proofErr w:type="spellEnd"/>
            <w:r w:rsidRPr="00CD536C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Яна Викторовна</w:t>
            </w:r>
          </w:p>
          <w:p w:rsidR="00EA761B" w:rsidRPr="00EA761B" w:rsidRDefault="00EA761B" w:rsidP="006F3D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36C">
              <w:rPr>
                <w:rFonts w:ascii="Times New Roman" w:hAnsi="Times New Roman" w:cs="Times New Roman"/>
                <w:sz w:val="24"/>
                <w:szCs w:val="24"/>
              </w:rPr>
              <w:t>(фамилия, имя, отчес</w:t>
            </w:r>
            <w:r w:rsidRPr="00CD53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во)</w:t>
            </w:r>
          </w:p>
          <w:p w:rsidR="00EA761B" w:rsidRPr="00CD536C" w:rsidRDefault="00EA761B" w:rsidP="006F3D7E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г.</w:t>
            </w:r>
            <w:bookmarkStart w:id="0" w:name="_GoBack"/>
            <w:bookmarkEnd w:id="0"/>
            <w:r w:rsidRPr="00CD536C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Красноярск</w:t>
            </w:r>
          </w:p>
          <w:p w:rsidR="00EA761B" w:rsidRPr="00CD536C" w:rsidRDefault="00EA761B" w:rsidP="006F3D7E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CD536C">
              <w:rPr>
                <w:rFonts w:ascii="Times New Roman" w:hAnsi="Times New Roman" w:cs="Times New Roman"/>
                <w:sz w:val="24"/>
                <w:szCs w:val="24"/>
              </w:rPr>
              <w:t>(муниципальное образование)</w:t>
            </w:r>
          </w:p>
        </w:tc>
      </w:tr>
    </w:tbl>
    <w:p w:rsidR="00EA761B" w:rsidRDefault="00EA761B" w:rsidP="00EA761B">
      <w:pPr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bookmarkStart w:id="1" w:name="Par246"/>
      <w:bookmarkEnd w:id="1"/>
    </w:p>
    <w:p w:rsidR="00EA761B" w:rsidRPr="00176F42" w:rsidRDefault="00EA761B" w:rsidP="00EA761B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EA761B" w:rsidRPr="007C25EA" w:rsidTr="006F3D7E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267"/>
            <w:bookmarkEnd w:id="2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 Красноярск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мая 1986 г.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Красноярск</w:t>
            </w:r>
          </w:p>
        </w:tc>
      </w:tr>
      <w:tr w:rsidR="00EA761B" w:rsidRPr="007C25EA" w:rsidTr="006F3D7E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телекоммуникационной сети И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тернет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761B" w:rsidRPr="007C25EA" w:rsidTr="006F3D7E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Par281"/>
            <w:bookmarkEnd w:id="3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</w:t>
            </w:r>
          </w:p>
        </w:tc>
      </w:tr>
      <w:tr w:rsidR="00EA761B" w:rsidRPr="007C25EA" w:rsidTr="006F3D7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  <w:proofErr w:type="gramEnd"/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соответствии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Уставом)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автономное обр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зовательное учреждение «Общео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разовательное учреждение гимназия № 11 имени А.Н. Кулакова»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физической культуры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</w:tr>
      <w:tr w:rsidR="00EA761B" w:rsidRPr="007C25EA" w:rsidTr="006F3D7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(спортивный  класс, команда Енисей- 2001  по хоккею с мячом</w:t>
            </w:r>
          </w:p>
        </w:tc>
      </w:tr>
      <w:tr w:rsidR="00EA761B" w:rsidRPr="007C25EA" w:rsidTr="006F3D7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  <w:proofErr w:type="gramEnd"/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лет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61B" w:rsidRPr="00DD7058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II</w:t>
            </w:r>
          </w:p>
        </w:tc>
      </w:tr>
      <w:tr w:rsidR="00EA761B" w:rsidRPr="007C25EA" w:rsidTr="006F3D7E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61B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 спорта по рафтингу, 2010</w:t>
            </w:r>
          </w:p>
          <w:p w:rsidR="00EA761B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Кандидат в мастера спорта по спо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тивному туризму</w:t>
            </w:r>
          </w:p>
          <w:p w:rsidR="00EA761B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Обладатель кубка мира по рафти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гу, 2009, Сербия</w:t>
            </w:r>
          </w:p>
          <w:p w:rsidR="00EA761B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Трехкратный бронзовый призёр чемпионата Европы по рафтингу, 2010, Италия</w:t>
            </w:r>
          </w:p>
          <w:p w:rsidR="00EA761B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Серебряный призер чемпионата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 по рафтингу, 2010, Нидерланды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Многократный победитель чемпи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 России по рафтингу</w:t>
            </w:r>
          </w:p>
        </w:tc>
      </w:tr>
      <w:tr w:rsidR="00EA761B" w:rsidRPr="007C25EA" w:rsidTr="006F3D7E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lastRenderedPageBreak/>
              <w:t xml:space="preserve">Послужной список (места и сроки     </w:t>
            </w:r>
            <w:proofErr w:type="gramEnd"/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w:anchor="Par438" w:history="1">
              <w:r w:rsidRPr="007C25EA">
                <w:rPr>
                  <w:rFonts w:ascii="Times New Roman" w:hAnsi="Times New Roman" w:cs="Times New Roman"/>
                  <w:i/>
                  <w:sz w:val="28"/>
                  <w:szCs w:val="28"/>
                  <w:lang w:eastAsia="en-US"/>
                </w:rPr>
                <w:t>&lt;2&gt;</w:t>
              </w:r>
            </w:hyperlink>
            <w:proofErr w:type="gramEnd"/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761B" w:rsidRPr="007C25EA" w:rsidTr="006F3D7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  <w:proofErr w:type="gramEnd"/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761B" w:rsidRPr="007C25EA" w:rsidTr="006F3D7E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Par310"/>
            <w:bookmarkEnd w:id="4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EA761B" w:rsidRPr="007C25EA" w:rsidTr="006F3D7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и год окончания учрежд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ния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Красноярский Государственный Педагогический Университет им. В. П. Астафьева, 2008 г.</w:t>
            </w:r>
          </w:p>
        </w:tc>
      </w:tr>
      <w:tr w:rsidR="00EA761B" w:rsidRPr="007C25EA" w:rsidTr="006F3D7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по физической культуре</w:t>
            </w:r>
          </w:p>
        </w:tc>
      </w:tr>
      <w:tr w:rsidR="00EA761B" w:rsidRPr="007C25EA" w:rsidTr="006F3D7E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  <w:proofErr w:type="gramEnd"/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761B" w:rsidRPr="007C25EA" w:rsidTr="006F3D7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Знание иностранных языков (ур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вень  </w:t>
            </w:r>
            <w:proofErr w:type="gramEnd"/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язык (базовый)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761B" w:rsidRPr="007C25EA" w:rsidTr="006F3D7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761B" w:rsidRPr="007C25EA" w:rsidTr="006F3D7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  <w:proofErr w:type="gramEnd"/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761B" w:rsidRPr="007C25EA" w:rsidTr="006F3D7E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Par336"/>
            <w:bookmarkEnd w:id="5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EA761B" w:rsidRPr="007C25EA" w:rsidTr="006F3D7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инновационного педагогич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ского опыта (далее – ИПО)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1B" w:rsidRPr="005C1E1C" w:rsidRDefault="00EA761B" w:rsidP="006F3D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Выявление и развитие од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рённости школьников в процессе обучения физической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EA761B" w:rsidRPr="007C25EA" w:rsidTr="006F3D7E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 изменений (противор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чия,   новые средства обучения, 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вые   условия образовательной             </w:t>
            </w:r>
            <w:proofErr w:type="gramEnd"/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1B" w:rsidRPr="005C1E1C" w:rsidRDefault="00EA761B" w:rsidP="006F3D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В основе образовательного процесса лежит совместная деятельность учащихся и учителя по созданию комфортных условий для физич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ского, психического и интеллект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ального здоровья 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ребен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ка, для его личностного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 xml:space="preserve"> 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 выст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пает в роли исследователя своих физич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 xml:space="preserve">ских данных.  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1B" w:rsidRPr="005C1E1C" w:rsidRDefault="00EA761B" w:rsidP="006F3D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На основе образовательной иници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тивы «Наша новая школа», в соо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ветствии с приоритетами деятельн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сти гимназии считаю, что к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ждый ребёнок хорошо физически развит. Задача учителя состоит в том, чтобы создать образовател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ную среду для проявления природных ф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зических данных.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Концептуальные основания измен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1B" w:rsidRPr="005C1E1C" w:rsidRDefault="00EA761B" w:rsidP="006F3D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Урок как главная дидактиче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стема 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 строится на основе установления </w:t>
            </w:r>
            <w:proofErr w:type="spellStart"/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5C1E1C">
              <w:rPr>
                <w:rFonts w:ascii="Times New Roman" w:hAnsi="Times New Roman" w:cs="Times New Roman"/>
                <w:sz w:val="28"/>
                <w:szCs w:val="28"/>
              </w:rPr>
              <w:t xml:space="preserve"> связей, со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дания ситуаций для совместной деятел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ности учащихся по решению учебных задач. Внеурочная де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тельность помогает поддержать спорти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ные результаты обучения и создать ситуацию успеха для кажд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 xml:space="preserve">го ребёнка. 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1B" w:rsidRPr="005C1E1C" w:rsidRDefault="00EA761B" w:rsidP="006F3D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Мои ученики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 xml:space="preserve"> в первую очередь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 xml:space="preserve"> 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тут физически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, укрепля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 свое здоровье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 xml:space="preserve"> и вследствие этого пок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зывают высокие результаты на соревнованиях разли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уровня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761B" w:rsidRPr="007C25EA" w:rsidTr="006F3D7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61B" w:rsidRPr="005C1E1C" w:rsidRDefault="00EA761B" w:rsidP="006F3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Обобщён и предъявлен опыт работы на различных соб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тийных мероприятиях:</w:t>
            </w:r>
          </w:p>
          <w:p w:rsidR="00EA761B" w:rsidRPr="005C1E1C" w:rsidRDefault="00EA761B" w:rsidP="006F3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1. на уровне гимназии, на заседании методического объединения учителей физ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ческой культуры.</w:t>
            </w:r>
          </w:p>
          <w:p w:rsidR="00EA761B" w:rsidRPr="005C1E1C" w:rsidRDefault="00EA761B" w:rsidP="006F3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2. на уровне района, высту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ление на методическом объединении учителей физич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1E1C">
              <w:rPr>
                <w:rFonts w:ascii="Times New Roman" w:hAnsi="Times New Roman" w:cs="Times New Roman"/>
                <w:sz w:val="28"/>
                <w:szCs w:val="28"/>
              </w:rPr>
              <w:t>ской культуры.</w:t>
            </w:r>
          </w:p>
        </w:tc>
      </w:tr>
    </w:tbl>
    <w:p w:rsidR="00EA761B" w:rsidRDefault="00EA761B" w:rsidP="00EA761B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EA761B" w:rsidRPr="007C25EA" w:rsidTr="006F3D7E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6" w:name="Par355"/>
            <w:bookmarkEnd w:id="6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EA761B" w:rsidRPr="007C25EA" w:rsidTr="006F3D7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общественных организ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циях (наименование, направление          </w:t>
            </w:r>
            <w:proofErr w:type="gramEnd"/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Член сборной команды Росси по рафтингу, судья на вышке по тенн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су, судья по спортивному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туризму, судья по гребному слалому</w:t>
            </w:r>
          </w:p>
        </w:tc>
      </w:tr>
      <w:tr w:rsidR="00EA761B" w:rsidRPr="007C25EA" w:rsidTr="006F3D7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Участие в деятельности управля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щего (школьного) совета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761B" w:rsidRPr="007C25EA" w:rsidTr="006F3D7E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федеральных, международных пр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грамм и проектов (с указанием ст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туса     участия)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 рабочей группы гимназии по реализации регионального 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екта по введению ФГОС СОО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7" w:name="Par370"/>
            <w:bookmarkEnd w:id="7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Семья</w:t>
            </w:r>
          </w:p>
        </w:tc>
      </w:tr>
      <w:tr w:rsidR="00EA761B" w:rsidRPr="007C25EA" w:rsidTr="006F3D7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Семейное положение (фамилия, имя,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отчество и профессия супруга)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Замужем,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Иван Але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сандрович, горный инженер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Дети (имена и возраст)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Дочь,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Ясения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2 г.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8" w:name="Par377"/>
            <w:bookmarkEnd w:id="8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Досуг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Хобби 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Филумения (коллекционирование всего, что связано со спичками)</w:t>
            </w:r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Спортивные увлечения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Рафтинг, футбол,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</w:t>
            </w:r>
            <w:proofErr w:type="spellEnd"/>
          </w:p>
        </w:tc>
      </w:tr>
      <w:tr w:rsidR="00EA761B" w:rsidRPr="007C25EA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Сценические таланты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761B" w:rsidRPr="007104A0" w:rsidTr="006F3D7E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9" w:name="Par385"/>
            <w:bookmarkEnd w:id="9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Контакты</w:t>
            </w:r>
          </w:p>
        </w:tc>
      </w:tr>
      <w:tr w:rsidR="00EA761B" w:rsidRPr="007104A0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630DB9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адрес с индексом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Красноярск, ул. Юности, 28</w:t>
            </w:r>
          </w:p>
        </w:tc>
      </w:tr>
      <w:tr w:rsidR="00EA761B" w:rsidRPr="007104A0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Домашний адрес с индексом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660037, г. Красноярск, ул. Красн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ярский рабочий 62 – 48</w:t>
            </w:r>
          </w:p>
        </w:tc>
      </w:tr>
      <w:tr w:rsidR="00EA761B" w:rsidRPr="007104A0" w:rsidTr="006F3D7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630DB9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телефон с </w:t>
            </w:r>
            <w:proofErr w:type="gramStart"/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междугородним</w:t>
            </w:r>
            <w:proofErr w:type="gramEnd"/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кодом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8(391)-2-64-06-27</w:t>
            </w:r>
          </w:p>
        </w:tc>
      </w:tr>
      <w:tr w:rsidR="00EA761B" w:rsidRPr="007104A0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Домашний телефон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761B" w:rsidRPr="007104A0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Мобильный телефон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8913-170-52-33</w:t>
            </w:r>
          </w:p>
        </w:tc>
      </w:tr>
      <w:tr w:rsidR="00EA761B" w:rsidRPr="007104A0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630DB9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Рабочая электронная почта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0B0ADC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Gim11@mail.ru</w:t>
            </w:r>
          </w:p>
        </w:tc>
      </w:tr>
      <w:tr w:rsidR="00EA761B" w:rsidRPr="007104A0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Личная электронная почта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D45CD4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ya.nochka86@yandex.ru</w:t>
            </w:r>
          </w:p>
        </w:tc>
      </w:tr>
      <w:tr w:rsidR="00EA761B" w:rsidRPr="007104A0" w:rsidTr="006F3D7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Адрес личного сайта </w:t>
            </w:r>
            <w:proofErr w:type="spellStart"/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винформац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онно</w:t>
            </w:r>
            <w:proofErr w:type="spellEnd"/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-телекоммуникационной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сети Интернет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761B" w:rsidRPr="007104A0" w:rsidTr="006F3D7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 сайта образовательного   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информационно-    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телекоммуникационной сети И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тернет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Gim11.ru</w:t>
            </w:r>
          </w:p>
        </w:tc>
      </w:tr>
      <w:tr w:rsidR="00EA761B" w:rsidRPr="007104A0" w:rsidTr="006F3D7E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0" w:name="Par410"/>
            <w:bookmarkEnd w:id="10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EA761B" w:rsidRPr="007104A0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F20D45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20D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«Если ты достаточно разумен, то стоит позаботиться о своем здор</w:t>
            </w:r>
            <w:r w:rsidRPr="00F20D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F20D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вье, ибо здо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ровье – это </w:t>
            </w:r>
            <w:r w:rsidRPr="00F20D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се, но без здоровья – все </w:t>
            </w:r>
            <w:r w:rsidRPr="00F20D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F20D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20D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что». (Сократ)</w:t>
            </w:r>
          </w:p>
        </w:tc>
      </w:tr>
      <w:tr w:rsidR="00EA761B" w:rsidRPr="007104A0" w:rsidTr="006F3D7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61B" w:rsidRPr="00382F8E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2F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Люблю детей и </w:t>
            </w:r>
            <w:r w:rsidRPr="00382F8E">
              <w:rPr>
                <w:rFonts w:ascii="Georgia" w:hAnsi="Georgia"/>
                <w:sz w:val="28"/>
                <w:szCs w:val="28"/>
                <w:shd w:val="clear" w:color="auto" w:fill="FFFFFF"/>
              </w:rPr>
              <w:t>испытываю чувство удовлетворения от резул</w:t>
            </w:r>
            <w:r w:rsidRPr="00382F8E">
              <w:rPr>
                <w:rFonts w:ascii="Georgia" w:hAnsi="Georgia"/>
                <w:sz w:val="28"/>
                <w:szCs w:val="28"/>
                <w:shd w:val="clear" w:color="auto" w:fill="FFFFFF"/>
              </w:rPr>
              <w:t>ь</w:t>
            </w:r>
            <w:r w:rsidRPr="00382F8E">
              <w:rPr>
                <w:rFonts w:ascii="Georgia" w:hAnsi="Georgia"/>
                <w:sz w:val="28"/>
                <w:szCs w:val="28"/>
                <w:shd w:val="clear" w:color="auto" w:fill="FFFFFF"/>
              </w:rPr>
              <w:t xml:space="preserve">татов своей </w:t>
            </w:r>
            <w:r w:rsidRPr="00382F8E">
              <w:rPr>
                <w:rFonts w:ascii="Georgia" w:hAnsi="Georgia"/>
                <w:sz w:val="28"/>
                <w:szCs w:val="28"/>
                <w:shd w:val="clear" w:color="auto" w:fill="FFFFFF"/>
              </w:rPr>
              <w:lastRenderedPageBreak/>
              <w:t>педагогической деятельн</w:t>
            </w:r>
            <w:r w:rsidRPr="00382F8E">
              <w:rPr>
                <w:rFonts w:ascii="Georgia" w:hAnsi="Georgia"/>
                <w:sz w:val="28"/>
                <w:szCs w:val="28"/>
                <w:shd w:val="clear" w:color="auto" w:fill="FFFFFF"/>
              </w:rPr>
              <w:t>о</w:t>
            </w:r>
            <w:r w:rsidRPr="00382F8E">
              <w:rPr>
                <w:rFonts w:ascii="Georgia" w:hAnsi="Georgia"/>
                <w:sz w:val="28"/>
                <w:szCs w:val="28"/>
                <w:shd w:val="clear" w:color="auto" w:fill="FFFFFF"/>
              </w:rPr>
              <w:t xml:space="preserve">сти, наблюдая динамику </w:t>
            </w:r>
            <w:r>
              <w:rPr>
                <w:rFonts w:ascii="Georgia" w:hAnsi="Georgia"/>
                <w:sz w:val="28"/>
                <w:szCs w:val="28"/>
                <w:shd w:val="clear" w:color="auto" w:fill="FFFFFF"/>
              </w:rPr>
              <w:t xml:space="preserve">физического </w:t>
            </w:r>
            <w:r w:rsidRPr="00382F8E">
              <w:rPr>
                <w:rFonts w:ascii="Georgia" w:hAnsi="Georgia"/>
                <w:sz w:val="28"/>
                <w:szCs w:val="28"/>
                <w:shd w:val="clear" w:color="auto" w:fill="FFFFFF"/>
              </w:rPr>
              <w:t xml:space="preserve">развития </w:t>
            </w:r>
            <w:r>
              <w:rPr>
                <w:rFonts w:ascii="Georgia" w:hAnsi="Georgia"/>
                <w:sz w:val="28"/>
                <w:szCs w:val="28"/>
                <w:shd w:val="clear" w:color="auto" w:fill="FFFFFF"/>
              </w:rPr>
              <w:t>моих уч</w:t>
            </w:r>
            <w:r>
              <w:rPr>
                <w:rFonts w:ascii="Georgia" w:hAnsi="Georgia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Georgia" w:hAnsi="Georgia"/>
                <w:sz w:val="28"/>
                <w:szCs w:val="28"/>
                <w:shd w:val="clear" w:color="auto" w:fill="FFFFFF"/>
              </w:rPr>
              <w:t>ников</w:t>
            </w:r>
            <w:r w:rsidRPr="00382F8E">
              <w:rPr>
                <w:rFonts w:ascii="Georgia" w:hAnsi="Georgia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EA761B" w:rsidRDefault="00EA761B" w:rsidP="00EA761B"/>
    <w:p w:rsidR="00EA761B" w:rsidRDefault="00EA761B" w:rsidP="00EA761B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EA761B" w:rsidRPr="007104A0" w:rsidTr="006F3D7E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0B0ADC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Умение найти подход к детям, отзывчивость, справедливость, труд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любие, целеустремленность, люб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знательность, творчество.</w:t>
            </w:r>
            <w:proofErr w:type="gramEnd"/>
          </w:p>
        </w:tc>
      </w:tr>
      <w:tr w:rsidR="00EA761B" w:rsidRPr="007104A0" w:rsidTr="006F3D7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EA761B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основная миссия победителя ко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курса «Учитель года города </w:t>
            </w:r>
          </w:p>
          <w:p w:rsidR="00EA761B" w:rsidRPr="007C25EA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0B0ADC" w:rsidRDefault="00EA761B" w:rsidP="006F3D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0ADC">
              <w:rPr>
                <w:rFonts w:ascii="Times New Roman" w:hAnsi="Times New Roman" w:cs="Times New Roman"/>
                <w:sz w:val="28"/>
                <w:szCs w:val="28"/>
              </w:rPr>
              <w:t>Учитель - успешный человек! Он носитель идей качественного современн</w:t>
            </w:r>
            <w:r w:rsidRPr="000B0AD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0ADC">
              <w:rPr>
                <w:rFonts w:ascii="Times New Roman" w:hAnsi="Times New Roman" w:cs="Times New Roman"/>
                <w:sz w:val="28"/>
                <w:szCs w:val="28"/>
              </w:rPr>
              <w:t>го образования.</w:t>
            </w:r>
          </w:p>
        </w:tc>
      </w:tr>
      <w:tr w:rsidR="00EA761B" w:rsidRPr="007104A0" w:rsidTr="006F3D7E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0B0ADC" w:rsidRDefault="00EA761B" w:rsidP="006F3D7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1" w:name="Par423"/>
            <w:bookmarkEnd w:id="11"/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EA761B" w:rsidRPr="000B0ADC" w:rsidRDefault="00EA761B" w:rsidP="006F3D7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предыдущих разделах (не более 500 слов)</w:t>
            </w:r>
          </w:p>
        </w:tc>
      </w:tr>
      <w:tr w:rsidR="00EA761B" w:rsidRPr="007104A0" w:rsidTr="006F3D7E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61B" w:rsidRPr="000B0ADC" w:rsidRDefault="00EA761B" w:rsidP="006F3D7E">
            <w:pPr>
              <w:ind w:firstLine="5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 с 6 лет активно занимаюсь спортом, сначала это были танцы, к с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жалению всего 1 год; затем я стала заниматься большим теннисом (10 лет), достигла неплохих результатов – кандидат в мастера спорта по теннису. В 10 классе по счастливой случайности я попала на занятия в секцию по спортивному туризму, и здесь удалось выпо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нить разряд – КМС; затем из туризма выделился – рафтинг (сплав по бурной реке), вот здесь то и начался тот самый ПРОФЕССИ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НАЛЬНЫЙ спорт. Выполнила зв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ние мастера спорта по рафтингу. Являюсь многократным победителем чемпионатов России по рафтингу, первое место на кубке мира по рафти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 в Сербии (2009 г.), трехкратный бронзовый призер чемпионата Европы по рафтингу в Италии (2010 г.), серебряный призер чемпионата мира по ра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тингу в Нидерландах (2010 г.). В студенческие годы еще занималась фу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болом, выполнила – I разряд.</w:t>
            </w:r>
          </w:p>
          <w:p w:rsidR="00EA761B" w:rsidRPr="000B0ADC" w:rsidRDefault="00EA761B" w:rsidP="006F3D7E">
            <w:pPr>
              <w:ind w:firstLine="5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Веду активный образ жизни, ведь движенье – это жизнь! Люблю свою семью – доченьку </w:t>
            </w:r>
            <w:proofErr w:type="spellStart"/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Ясеньку</w:t>
            </w:r>
            <w:proofErr w:type="spellEnd"/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мужа и родителей, родственников. Люблю играть в футбол, хо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кей, кататься на лыжах. Активно участвую во всех спортивных городских акциях (кросс «Июльская жара», лыжная гонка «Преодолей себя», «Кросс Наций», «Катание мужа на плюшке» – 1 место и т.д.).</w:t>
            </w:r>
          </w:p>
          <w:p w:rsidR="00EA761B" w:rsidRPr="000B0ADC" w:rsidRDefault="00EA761B" w:rsidP="006F3D7E">
            <w:pPr>
              <w:ind w:firstLine="5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0A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Занимаюсь творчеством, рукоделием, люблю рисовать, шить, делать различные поделки. А еще люблю ЧИТАТЬ.</w:t>
            </w:r>
          </w:p>
        </w:tc>
      </w:tr>
    </w:tbl>
    <w:p w:rsidR="00EA761B" w:rsidRPr="007104A0" w:rsidRDefault="00EA761B" w:rsidP="00EA761B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 w:rsidRPr="007104A0"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EA761B" w:rsidRDefault="00EA761B" w:rsidP="00EA761B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EA761B" w:rsidRPr="007104A0" w:rsidRDefault="00EA761B" w:rsidP="00EA761B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EA761B" w:rsidRPr="007104A0" w:rsidRDefault="00EA761B" w:rsidP="00EA761B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 xml:space="preserve">_______________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Pr="007104A0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Я. В.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Сташк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вич</w:t>
      </w:r>
      <w:proofErr w:type="spellEnd"/>
    </w:p>
    <w:p w:rsidR="00EA761B" w:rsidRPr="007104A0" w:rsidRDefault="00EA761B" w:rsidP="00EA761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4A0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04A0">
        <w:rPr>
          <w:rFonts w:ascii="Times New Roman" w:hAnsi="Times New Roman" w:cs="Times New Roman"/>
          <w:sz w:val="24"/>
          <w:szCs w:val="24"/>
        </w:rPr>
        <w:t>одпись)</w:t>
      </w:r>
    </w:p>
    <w:p w:rsidR="00EA761B" w:rsidRDefault="00EA761B" w:rsidP="00EA761B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>Дата</w:t>
      </w:r>
    </w:p>
    <w:p w:rsidR="00EA761B" w:rsidRDefault="00EA761B" w:rsidP="00EA761B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EA761B" w:rsidRDefault="00EA761B" w:rsidP="00EA761B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EA761B" w:rsidRDefault="00EA761B" w:rsidP="00EA761B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9E57AA" w:rsidRDefault="00EA761B"/>
    <w:sectPr w:rsidR="009E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B0"/>
    <w:rsid w:val="000E7915"/>
    <w:rsid w:val="00163A6D"/>
    <w:rsid w:val="00491BB0"/>
    <w:rsid w:val="00EA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6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6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1273</Words>
  <Characters>7261</Characters>
  <Application>Microsoft Office Word</Application>
  <DocSecurity>0</DocSecurity>
  <Lines>60</Lines>
  <Paragraphs>17</Paragraphs>
  <ScaleCrop>false</ScaleCrop>
  <Company/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2015-01-19T05:42:00Z</dcterms:created>
  <dcterms:modified xsi:type="dcterms:W3CDTF">2015-01-19T05:45:00Z</dcterms:modified>
</cp:coreProperties>
</file>